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54" w:rsidRDefault="00297154" w:rsidP="009D3D66">
      <w:pPr>
        <w:jc w:val="center"/>
        <w:rPr>
          <w:rFonts w:ascii="Times New Roman" w:hAnsi="Times New Roman"/>
          <w:sz w:val="24"/>
          <w:szCs w:val="24"/>
        </w:rPr>
      </w:pPr>
      <w:r w:rsidRPr="00427D12">
        <w:rPr>
          <w:rFonts w:ascii="Times New Roman" w:hAnsi="Times New Roman"/>
          <w:sz w:val="24"/>
          <w:szCs w:val="24"/>
        </w:rPr>
        <w:t xml:space="preserve">Государственное бюджетное  учреждение социального обслуживания                   </w:t>
      </w:r>
    </w:p>
    <w:p w:rsidR="00297154" w:rsidRPr="00427D12" w:rsidRDefault="00297154" w:rsidP="009D3D66">
      <w:pPr>
        <w:jc w:val="center"/>
        <w:rPr>
          <w:rFonts w:ascii="Times New Roman" w:hAnsi="Times New Roman"/>
          <w:sz w:val="24"/>
          <w:szCs w:val="24"/>
        </w:rPr>
      </w:pPr>
      <w:r w:rsidRPr="00427D12">
        <w:rPr>
          <w:rFonts w:ascii="Times New Roman" w:hAnsi="Times New Roman"/>
          <w:sz w:val="24"/>
          <w:szCs w:val="24"/>
        </w:rPr>
        <w:t xml:space="preserve"> « Лермонтовский комплексный центр социального обслуживания населения»</w:t>
      </w:r>
    </w:p>
    <w:p w:rsidR="00297154" w:rsidRPr="00427D12" w:rsidRDefault="00297154" w:rsidP="009D3D66">
      <w:pPr>
        <w:jc w:val="center"/>
        <w:rPr>
          <w:rFonts w:ascii="Times New Roman" w:hAnsi="Times New Roman"/>
          <w:sz w:val="24"/>
          <w:szCs w:val="24"/>
        </w:rPr>
      </w:pPr>
    </w:p>
    <w:p w:rsidR="00297154" w:rsidRPr="00427D12" w:rsidRDefault="00297154" w:rsidP="00AC5171">
      <w:pPr>
        <w:jc w:val="center"/>
        <w:rPr>
          <w:rFonts w:ascii="Times New Roman" w:hAnsi="Times New Roman"/>
          <w:sz w:val="24"/>
          <w:szCs w:val="24"/>
        </w:rPr>
      </w:pPr>
      <w:r w:rsidRPr="00427D12">
        <w:rPr>
          <w:rFonts w:ascii="Times New Roman" w:hAnsi="Times New Roman"/>
          <w:sz w:val="24"/>
          <w:szCs w:val="24"/>
        </w:rPr>
        <w:t>ПРИКАЗ</w:t>
      </w:r>
    </w:p>
    <w:p w:rsidR="00297154" w:rsidRPr="00427D12" w:rsidRDefault="00297154" w:rsidP="009D3D66">
      <w:pPr>
        <w:rPr>
          <w:rFonts w:ascii="Times New Roman" w:hAnsi="Times New Roman"/>
          <w:sz w:val="24"/>
          <w:szCs w:val="24"/>
        </w:rPr>
      </w:pPr>
      <w:r w:rsidRPr="00427D12">
        <w:rPr>
          <w:rFonts w:ascii="Times New Roman" w:hAnsi="Times New Roman"/>
          <w:sz w:val="24"/>
          <w:szCs w:val="24"/>
        </w:rPr>
        <w:t xml:space="preserve">12.01.2026г                                     г. Лермонтов                                  № 5/2  ОД </w:t>
      </w:r>
    </w:p>
    <w:p w:rsidR="00297154" w:rsidRPr="00427D12" w:rsidRDefault="00297154" w:rsidP="009D3D66">
      <w:pPr>
        <w:spacing w:after="0"/>
        <w:rPr>
          <w:rFonts w:ascii="Times New Roman" w:hAnsi="Times New Roman"/>
          <w:sz w:val="24"/>
          <w:szCs w:val="24"/>
        </w:rPr>
      </w:pPr>
      <w:r w:rsidRPr="00427D12">
        <w:rPr>
          <w:rFonts w:ascii="Times New Roman" w:hAnsi="Times New Roman"/>
          <w:sz w:val="24"/>
          <w:szCs w:val="24"/>
        </w:rPr>
        <w:t xml:space="preserve">О назначении  ответственного лица  за профилактику </w:t>
      </w:r>
    </w:p>
    <w:p w:rsidR="00297154" w:rsidRPr="00427D12" w:rsidRDefault="00297154" w:rsidP="009D3D66">
      <w:pPr>
        <w:spacing w:after="0"/>
        <w:rPr>
          <w:rFonts w:ascii="Times New Roman" w:hAnsi="Times New Roman"/>
          <w:sz w:val="24"/>
          <w:szCs w:val="24"/>
        </w:rPr>
      </w:pPr>
      <w:r w:rsidRPr="00427D12">
        <w:rPr>
          <w:rFonts w:ascii="Times New Roman" w:hAnsi="Times New Roman"/>
          <w:sz w:val="24"/>
          <w:szCs w:val="24"/>
        </w:rPr>
        <w:t xml:space="preserve">коррупционных и иных правонарушений </w:t>
      </w:r>
    </w:p>
    <w:p w:rsidR="00297154" w:rsidRPr="00427D12" w:rsidRDefault="00297154" w:rsidP="009D3D66">
      <w:pPr>
        <w:spacing w:after="0"/>
        <w:rPr>
          <w:rFonts w:ascii="Times New Roman" w:hAnsi="Times New Roman"/>
          <w:sz w:val="24"/>
          <w:szCs w:val="24"/>
        </w:rPr>
      </w:pPr>
    </w:p>
    <w:p w:rsidR="00297154" w:rsidRPr="00427D12" w:rsidRDefault="00297154" w:rsidP="009D3D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427D12">
        <w:rPr>
          <w:rFonts w:ascii="Times New Roman" w:hAnsi="Times New Roman"/>
          <w:sz w:val="24"/>
          <w:szCs w:val="24"/>
        </w:rPr>
        <w:t>о исполнени</w:t>
      </w:r>
      <w:r>
        <w:rPr>
          <w:rFonts w:ascii="Times New Roman" w:hAnsi="Times New Roman"/>
          <w:sz w:val="24"/>
          <w:szCs w:val="24"/>
        </w:rPr>
        <w:t xml:space="preserve">е Федерального закона от 25 </w:t>
      </w:r>
      <w:r w:rsidRPr="00427D12">
        <w:rPr>
          <w:rFonts w:ascii="Times New Roman" w:hAnsi="Times New Roman"/>
          <w:sz w:val="24"/>
          <w:szCs w:val="24"/>
        </w:rPr>
        <w:t xml:space="preserve">декабря 2008 года №273 -ФЗ «О противодействии коррупции», </w:t>
      </w:r>
      <w:r>
        <w:rPr>
          <w:rFonts w:ascii="Times New Roman" w:hAnsi="Times New Roman"/>
          <w:sz w:val="24"/>
          <w:szCs w:val="24"/>
        </w:rPr>
        <w:t xml:space="preserve">в целях совершенствования работы по профилактике коррупционных правонарушений и необходимости принятия мер по предотвращению и урегулированию конфликта интересов в учреждении, </w:t>
      </w:r>
    </w:p>
    <w:p w:rsidR="00297154" w:rsidRPr="00427D12" w:rsidRDefault="00297154" w:rsidP="009D3D66">
      <w:pPr>
        <w:rPr>
          <w:rFonts w:ascii="Times New Roman" w:hAnsi="Times New Roman"/>
          <w:sz w:val="24"/>
          <w:szCs w:val="24"/>
        </w:rPr>
      </w:pPr>
      <w:r w:rsidRPr="00427D12">
        <w:rPr>
          <w:rFonts w:ascii="Times New Roman" w:hAnsi="Times New Roman"/>
          <w:sz w:val="24"/>
          <w:szCs w:val="24"/>
        </w:rPr>
        <w:t>ПРИКАЗЫВАЮ:</w:t>
      </w:r>
    </w:p>
    <w:p w:rsidR="00297154" w:rsidRPr="00427D12" w:rsidRDefault="00297154" w:rsidP="009D3D66">
      <w:pPr>
        <w:pStyle w:val="ListParagraph"/>
        <w:numPr>
          <w:ilvl w:val="0"/>
          <w:numId w:val="2"/>
        </w:numPr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27D12">
        <w:rPr>
          <w:rFonts w:ascii="Times New Roman" w:hAnsi="Times New Roman"/>
          <w:sz w:val="24"/>
          <w:szCs w:val="24"/>
        </w:rPr>
        <w:t xml:space="preserve">Назначить ответственным за профилактику коррупционных и иных правонарушений юрисконсульта Галактионову Юлию Викторовну  </w:t>
      </w:r>
    </w:p>
    <w:p w:rsidR="00297154" w:rsidRPr="00427D12" w:rsidRDefault="00297154" w:rsidP="009D3D66">
      <w:pPr>
        <w:pStyle w:val="ListParagraph"/>
        <w:numPr>
          <w:ilvl w:val="0"/>
          <w:numId w:val="2"/>
        </w:numPr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27D12">
        <w:rPr>
          <w:rFonts w:ascii="Times New Roman" w:hAnsi="Times New Roman"/>
          <w:sz w:val="24"/>
          <w:szCs w:val="24"/>
        </w:rPr>
        <w:t xml:space="preserve">Возложить на ответственного за профилактику коррупционных и иных правонарушений  </w:t>
      </w:r>
      <w:r>
        <w:rPr>
          <w:rFonts w:ascii="Times New Roman" w:hAnsi="Times New Roman"/>
          <w:sz w:val="24"/>
          <w:szCs w:val="24"/>
        </w:rPr>
        <w:t>следующие функции</w:t>
      </w:r>
      <w:r w:rsidRPr="00427D12">
        <w:rPr>
          <w:rFonts w:ascii="Times New Roman" w:hAnsi="Times New Roman"/>
          <w:sz w:val="24"/>
          <w:szCs w:val="24"/>
        </w:rPr>
        <w:t>:</w:t>
      </w:r>
    </w:p>
    <w:p w:rsidR="00297154" w:rsidRPr="00427D12" w:rsidRDefault="00297154" w:rsidP="006B722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427D12">
        <w:rPr>
          <w:rFonts w:ascii="Times New Roman" w:hAnsi="Times New Roman"/>
          <w:sz w:val="24"/>
          <w:szCs w:val="24"/>
        </w:rPr>
        <w:t>- принятие мер по выявлению и устранению причин и условий, способствующих  возникновению конфликта интересов на рабочем месте;</w:t>
      </w:r>
    </w:p>
    <w:p w:rsidR="00297154" w:rsidRPr="00427D12" w:rsidRDefault="00297154" w:rsidP="006B722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427D12">
        <w:rPr>
          <w:rFonts w:ascii="Times New Roman" w:hAnsi="Times New Roman"/>
          <w:sz w:val="24"/>
          <w:szCs w:val="24"/>
        </w:rPr>
        <w:t>- оказание работникам консультативной помощи по вопросам, связанным применением на практике требований к служебному поведению и общих принципов служебного поведения работников;</w:t>
      </w:r>
    </w:p>
    <w:p w:rsidR="00297154" w:rsidRDefault="00297154" w:rsidP="00427D12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427D12">
        <w:rPr>
          <w:rFonts w:ascii="Times New Roman" w:hAnsi="Times New Roman"/>
          <w:sz w:val="24"/>
          <w:szCs w:val="24"/>
        </w:rPr>
        <w:t>- обеспечение реализации работниками обязанности уведомлять работодателя органы прокуратуры, иные органы обо всех случаях  обращения к ним каких-либо лиц в целях склонения их к совершению коррупционных правонарушений ;</w:t>
      </w:r>
    </w:p>
    <w:p w:rsidR="00297154" w:rsidRDefault="00297154" w:rsidP="00427D12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правового просвещения работников учреждения;</w:t>
      </w:r>
    </w:p>
    <w:p w:rsidR="00297154" w:rsidRDefault="00297154" w:rsidP="00427D12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служебных проверок;</w:t>
      </w:r>
    </w:p>
    <w:p w:rsidR="00297154" w:rsidRDefault="00297154" w:rsidP="00427D12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проектов нормативных правовых актов о противодействии коррупции;</w:t>
      </w:r>
    </w:p>
    <w:p w:rsidR="00297154" w:rsidRDefault="00297154" w:rsidP="00427D12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взаимодействие с правоохранительными органами </w:t>
      </w:r>
    </w:p>
    <w:p w:rsidR="00297154" w:rsidRDefault="00297154" w:rsidP="00427D12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признать утратившим силу Приказ ГБУСО «Лермонтовский КЦСОН» от 22.09.2014г № 94/1</w:t>
      </w:r>
    </w:p>
    <w:p w:rsidR="00297154" w:rsidRPr="00427D12" w:rsidRDefault="00297154" w:rsidP="00427D12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Программисту учреждения Дваденко Д.В. разместить настоящий приказ на официальном сайте учреждения в разделе « Противодействие коррупции» </w:t>
      </w:r>
    </w:p>
    <w:p w:rsidR="00297154" w:rsidRPr="00427D12" w:rsidRDefault="00297154" w:rsidP="00AC5171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427D12">
        <w:rPr>
          <w:rFonts w:ascii="Times New Roman" w:hAnsi="Times New Roman"/>
          <w:sz w:val="24"/>
          <w:szCs w:val="24"/>
        </w:rPr>
        <w:t>Контроль за исполнением настоящего приказа оставляю за собой</w:t>
      </w:r>
    </w:p>
    <w:p w:rsidR="00297154" w:rsidRPr="00427D12" w:rsidRDefault="00297154" w:rsidP="009D3D66">
      <w:pPr>
        <w:jc w:val="both"/>
        <w:rPr>
          <w:rFonts w:ascii="Times New Roman" w:hAnsi="Times New Roman"/>
          <w:sz w:val="24"/>
          <w:szCs w:val="24"/>
        </w:rPr>
      </w:pPr>
    </w:p>
    <w:p w:rsidR="00297154" w:rsidRPr="00427D12" w:rsidRDefault="00297154" w:rsidP="009D3D66">
      <w:pPr>
        <w:rPr>
          <w:rFonts w:ascii="Times New Roman" w:hAnsi="Times New Roman"/>
          <w:sz w:val="24"/>
          <w:szCs w:val="24"/>
        </w:rPr>
      </w:pPr>
      <w:r w:rsidRPr="00427D12">
        <w:rPr>
          <w:rFonts w:ascii="Times New Roman" w:hAnsi="Times New Roman"/>
          <w:sz w:val="24"/>
          <w:szCs w:val="24"/>
        </w:rPr>
        <w:t xml:space="preserve">Директор                                      </w:t>
      </w:r>
      <w:bookmarkStart w:id="0" w:name="_GoBack"/>
      <w:bookmarkEnd w:id="0"/>
      <w:r w:rsidRPr="00427D12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Т.Н. Курбацкая </w:t>
      </w:r>
    </w:p>
    <w:p w:rsidR="00297154" w:rsidRDefault="00297154" w:rsidP="009D3D66">
      <w:pPr>
        <w:spacing w:after="0"/>
        <w:rPr>
          <w:rFonts w:ascii="Times New Roman" w:hAnsi="Times New Roman"/>
          <w:sz w:val="24"/>
          <w:szCs w:val="24"/>
        </w:rPr>
      </w:pPr>
      <w:r w:rsidRPr="00427D12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97154" w:rsidRPr="00427D12" w:rsidRDefault="00297154" w:rsidP="009D3D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 по кадрам                    Т.Н. Бортникова            </w:t>
      </w:r>
    </w:p>
    <w:p w:rsidR="00297154" w:rsidRPr="00427D12" w:rsidRDefault="00297154" w:rsidP="009D3D66">
      <w:pPr>
        <w:spacing w:after="0"/>
        <w:rPr>
          <w:rFonts w:ascii="Times New Roman" w:hAnsi="Times New Roman"/>
          <w:sz w:val="24"/>
          <w:szCs w:val="24"/>
        </w:rPr>
      </w:pPr>
      <w:r w:rsidRPr="00427D12">
        <w:rPr>
          <w:rFonts w:ascii="Times New Roman" w:hAnsi="Times New Roman"/>
          <w:sz w:val="24"/>
          <w:szCs w:val="24"/>
        </w:rPr>
        <w:t xml:space="preserve">Юрисконсульт   </w:t>
      </w:r>
      <w:r>
        <w:rPr>
          <w:rFonts w:ascii="Times New Roman" w:hAnsi="Times New Roman"/>
          <w:sz w:val="24"/>
          <w:szCs w:val="24"/>
        </w:rPr>
        <w:t xml:space="preserve">                             Ю.В. Галактионова </w:t>
      </w:r>
      <w:r w:rsidRPr="00427D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97154" w:rsidRDefault="00297154" w:rsidP="00D339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С приказом ознакомлена:</w:t>
      </w:r>
    </w:p>
    <w:p w:rsidR="00297154" w:rsidRPr="00427D12" w:rsidRDefault="00297154" w:rsidP="00F4485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Ю.В. Галактионова </w:t>
      </w:r>
      <w:r w:rsidRPr="00427D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97154" w:rsidRDefault="00297154" w:rsidP="00D33913">
      <w:pPr>
        <w:rPr>
          <w:rFonts w:ascii="Times New Roman" w:hAnsi="Times New Roman"/>
          <w:sz w:val="24"/>
          <w:szCs w:val="24"/>
        </w:rPr>
      </w:pPr>
    </w:p>
    <w:p w:rsidR="00297154" w:rsidRDefault="00297154" w:rsidP="00D33913">
      <w:pPr>
        <w:rPr>
          <w:rFonts w:ascii="Times New Roman" w:hAnsi="Times New Roman"/>
          <w:sz w:val="24"/>
          <w:szCs w:val="24"/>
        </w:rPr>
      </w:pPr>
    </w:p>
    <w:p w:rsidR="00297154" w:rsidRDefault="00297154" w:rsidP="00D33913">
      <w:pPr>
        <w:rPr>
          <w:rFonts w:ascii="Times New Roman" w:hAnsi="Times New Roman"/>
          <w:sz w:val="24"/>
          <w:szCs w:val="24"/>
        </w:rPr>
      </w:pPr>
    </w:p>
    <w:p w:rsidR="00297154" w:rsidRDefault="00297154" w:rsidP="00D33913">
      <w:pPr>
        <w:rPr>
          <w:rFonts w:ascii="Times New Roman" w:hAnsi="Times New Roman"/>
          <w:sz w:val="24"/>
          <w:szCs w:val="24"/>
        </w:rPr>
      </w:pPr>
    </w:p>
    <w:p w:rsidR="00297154" w:rsidRPr="00427D12" w:rsidRDefault="00297154" w:rsidP="00D33913">
      <w:pPr>
        <w:rPr>
          <w:rFonts w:ascii="Times New Roman" w:hAnsi="Times New Roman"/>
          <w:sz w:val="24"/>
          <w:szCs w:val="24"/>
        </w:rPr>
      </w:pPr>
    </w:p>
    <w:sectPr w:rsidR="00297154" w:rsidRPr="00427D12" w:rsidSect="002062CC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154" w:rsidRDefault="00297154" w:rsidP="00BE32D0">
      <w:pPr>
        <w:spacing w:after="0" w:line="240" w:lineRule="auto"/>
      </w:pPr>
      <w:r>
        <w:separator/>
      </w:r>
    </w:p>
  </w:endnote>
  <w:endnote w:type="continuationSeparator" w:id="0">
    <w:p w:rsidR="00297154" w:rsidRDefault="00297154" w:rsidP="00BE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154" w:rsidRDefault="00297154" w:rsidP="00BE32D0">
      <w:pPr>
        <w:spacing w:after="0" w:line="240" w:lineRule="auto"/>
      </w:pPr>
      <w:r>
        <w:separator/>
      </w:r>
    </w:p>
  </w:footnote>
  <w:footnote w:type="continuationSeparator" w:id="0">
    <w:p w:rsidR="00297154" w:rsidRDefault="00297154" w:rsidP="00BE3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0474F"/>
    <w:multiLevelType w:val="multilevel"/>
    <w:tmpl w:val="82EE7B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65FE193A"/>
    <w:multiLevelType w:val="hybridMultilevel"/>
    <w:tmpl w:val="913666E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DAB"/>
    <w:rsid w:val="000309E1"/>
    <w:rsid w:val="00051651"/>
    <w:rsid w:val="00054985"/>
    <w:rsid w:val="00056EB9"/>
    <w:rsid w:val="00062C98"/>
    <w:rsid w:val="000713DE"/>
    <w:rsid w:val="00080419"/>
    <w:rsid w:val="00081B9C"/>
    <w:rsid w:val="000A0827"/>
    <w:rsid w:val="000B23F8"/>
    <w:rsid w:val="000B4F77"/>
    <w:rsid w:val="000D7333"/>
    <w:rsid w:val="000F7F19"/>
    <w:rsid w:val="00137ED3"/>
    <w:rsid w:val="00152A51"/>
    <w:rsid w:val="001773FB"/>
    <w:rsid w:val="00182C1F"/>
    <w:rsid w:val="001A61AF"/>
    <w:rsid w:val="001C3F6A"/>
    <w:rsid w:val="001D34E6"/>
    <w:rsid w:val="002062CC"/>
    <w:rsid w:val="00226E45"/>
    <w:rsid w:val="00233C3A"/>
    <w:rsid w:val="00281F77"/>
    <w:rsid w:val="00297154"/>
    <w:rsid w:val="002972AB"/>
    <w:rsid w:val="002E07DE"/>
    <w:rsid w:val="00300EE5"/>
    <w:rsid w:val="00305642"/>
    <w:rsid w:val="00321388"/>
    <w:rsid w:val="00326320"/>
    <w:rsid w:val="0034778E"/>
    <w:rsid w:val="003621A2"/>
    <w:rsid w:val="003663A3"/>
    <w:rsid w:val="00374BEE"/>
    <w:rsid w:val="00382B6E"/>
    <w:rsid w:val="0039083F"/>
    <w:rsid w:val="00391F49"/>
    <w:rsid w:val="003956C2"/>
    <w:rsid w:val="00397CD1"/>
    <w:rsid w:val="003C2B6D"/>
    <w:rsid w:val="003D15BB"/>
    <w:rsid w:val="003D3778"/>
    <w:rsid w:val="003F0FA5"/>
    <w:rsid w:val="00402F22"/>
    <w:rsid w:val="00427D12"/>
    <w:rsid w:val="00461DCE"/>
    <w:rsid w:val="00474119"/>
    <w:rsid w:val="004850C2"/>
    <w:rsid w:val="004A74B7"/>
    <w:rsid w:val="004B3B83"/>
    <w:rsid w:val="004B58A5"/>
    <w:rsid w:val="004E447F"/>
    <w:rsid w:val="004E5C6D"/>
    <w:rsid w:val="004E6860"/>
    <w:rsid w:val="004E7CAB"/>
    <w:rsid w:val="00526CD6"/>
    <w:rsid w:val="00536D90"/>
    <w:rsid w:val="005449DA"/>
    <w:rsid w:val="00546D69"/>
    <w:rsid w:val="00547BEF"/>
    <w:rsid w:val="0055058F"/>
    <w:rsid w:val="0055252E"/>
    <w:rsid w:val="00590243"/>
    <w:rsid w:val="005C7997"/>
    <w:rsid w:val="005E0ABF"/>
    <w:rsid w:val="005E259D"/>
    <w:rsid w:val="005E7F32"/>
    <w:rsid w:val="005F7312"/>
    <w:rsid w:val="00602E44"/>
    <w:rsid w:val="00604DAB"/>
    <w:rsid w:val="00614BCD"/>
    <w:rsid w:val="00615627"/>
    <w:rsid w:val="00640FE0"/>
    <w:rsid w:val="0065141C"/>
    <w:rsid w:val="00673D53"/>
    <w:rsid w:val="0068572B"/>
    <w:rsid w:val="006A5798"/>
    <w:rsid w:val="006B7225"/>
    <w:rsid w:val="006D29A3"/>
    <w:rsid w:val="006D2E13"/>
    <w:rsid w:val="006D3F1C"/>
    <w:rsid w:val="006E1F1D"/>
    <w:rsid w:val="006F2192"/>
    <w:rsid w:val="00703607"/>
    <w:rsid w:val="007218B5"/>
    <w:rsid w:val="007268BD"/>
    <w:rsid w:val="0079251D"/>
    <w:rsid w:val="007B7AF3"/>
    <w:rsid w:val="007D2C7E"/>
    <w:rsid w:val="007D7873"/>
    <w:rsid w:val="007F6DB9"/>
    <w:rsid w:val="00814213"/>
    <w:rsid w:val="008335AC"/>
    <w:rsid w:val="0085218A"/>
    <w:rsid w:val="00855997"/>
    <w:rsid w:val="008706B1"/>
    <w:rsid w:val="00870D15"/>
    <w:rsid w:val="00874767"/>
    <w:rsid w:val="008C52F1"/>
    <w:rsid w:val="008D2155"/>
    <w:rsid w:val="008F367D"/>
    <w:rsid w:val="0090117C"/>
    <w:rsid w:val="00903AE6"/>
    <w:rsid w:val="0090469E"/>
    <w:rsid w:val="00933931"/>
    <w:rsid w:val="00943CF4"/>
    <w:rsid w:val="0097178C"/>
    <w:rsid w:val="00977C31"/>
    <w:rsid w:val="00992BBE"/>
    <w:rsid w:val="009970CD"/>
    <w:rsid w:val="009A4B8A"/>
    <w:rsid w:val="009A7387"/>
    <w:rsid w:val="009D2284"/>
    <w:rsid w:val="009D3D66"/>
    <w:rsid w:val="009F253D"/>
    <w:rsid w:val="00A2635F"/>
    <w:rsid w:val="00A34825"/>
    <w:rsid w:val="00A7541D"/>
    <w:rsid w:val="00A81FED"/>
    <w:rsid w:val="00AB0EF8"/>
    <w:rsid w:val="00AC5171"/>
    <w:rsid w:val="00B009E1"/>
    <w:rsid w:val="00B24C16"/>
    <w:rsid w:val="00B27BCA"/>
    <w:rsid w:val="00B27C3C"/>
    <w:rsid w:val="00B427A4"/>
    <w:rsid w:val="00B549BA"/>
    <w:rsid w:val="00B7043A"/>
    <w:rsid w:val="00B75999"/>
    <w:rsid w:val="00BA41EC"/>
    <w:rsid w:val="00BA70D8"/>
    <w:rsid w:val="00BD3E00"/>
    <w:rsid w:val="00BE112A"/>
    <w:rsid w:val="00BE32D0"/>
    <w:rsid w:val="00BE605F"/>
    <w:rsid w:val="00C062CF"/>
    <w:rsid w:val="00C30624"/>
    <w:rsid w:val="00C460AB"/>
    <w:rsid w:val="00C6500C"/>
    <w:rsid w:val="00C71A06"/>
    <w:rsid w:val="00CA66DD"/>
    <w:rsid w:val="00CA6AF7"/>
    <w:rsid w:val="00CB7FD2"/>
    <w:rsid w:val="00CE7D04"/>
    <w:rsid w:val="00CF145D"/>
    <w:rsid w:val="00CF4DCC"/>
    <w:rsid w:val="00D11AEA"/>
    <w:rsid w:val="00D33913"/>
    <w:rsid w:val="00D34E4F"/>
    <w:rsid w:val="00D35A87"/>
    <w:rsid w:val="00D37FA2"/>
    <w:rsid w:val="00D56218"/>
    <w:rsid w:val="00DA29AA"/>
    <w:rsid w:val="00DA59B8"/>
    <w:rsid w:val="00DB04E1"/>
    <w:rsid w:val="00DB6ED5"/>
    <w:rsid w:val="00DC7766"/>
    <w:rsid w:val="00DD464B"/>
    <w:rsid w:val="00DF5AF5"/>
    <w:rsid w:val="00DF6C92"/>
    <w:rsid w:val="00E07A56"/>
    <w:rsid w:val="00E07A69"/>
    <w:rsid w:val="00E14698"/>
    <w:rsid w:val="00E17E70"/>
    <w:rsid w:val="00E32142"/>
    <w:rsid w:val="00E934B7"/>
    <w:rsid w:val="00EA2BBA"/>
    <w:rsid w:val="00EA37E9"/>
    <w:rsid w:val="00EC2A2F"/>
    <w:rsid w:val="00EC3644"/>
    <w:rsid w:val="00EE3EE7"/>
    <w:rsid w:val="00EE5A12"/>
    <w:rsid w:val="00F0185A"/>
    <w:rsid w:val="00F101A9"/>
    <w:rsid w:val="00F141C6"/>
    <w:rsid w:val="00F15B48"/>
    <w:rsid w:val="00F36247"/>
    <w:rsid w:val="00F44850"/>
    <w:rsid w:val="00F652E2"/>
    <w:rsid w:val="00F65E40"/>
    <w:rsid w:val="00FB5F0A"/>
    <w:rsid w:val="00FD2534"/>
    <w:rsid w:val="00FE0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E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04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4DA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604D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604D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04D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04DAB"/>
    <w:rPr>
      <w:rFonts w:cs="Times New Roman"/>
    </w:rPr>
  </w:style>
  <w:style w:type="paragraph" w:customStyle="1" w:styleId="consplustitle">
    <w:name w:val="consplustitle"/>
    <w:basedOn w:val="Normal"/>
    <w:uiPriority w:val="99"/>
    <w:rsid w:val="00604D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a0"/>
    <w:basedOn w:val="Normal"/>
    <w:uiPriority w:val="99"/>
    <w:rsid w:val="00604D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04DAB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BE3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32D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E3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32D0"/>
    <w:rPr>
      <w:rFonts w:cs="Times New Roman"/>
    </w:rPr>
  </w:style>
  <w:style w:type="table" w:styleId="TableGrid">
    <w:name w:val="Table Grid"/>
    <w:basedOn w:val="TableNormal"/>
    <w:uiPriority w:val="99"/>
    <w:rsid w:val="007218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D3D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57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391</Words>
  <Characters>2229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 учреждение социального обслуживания                   </dc:title>
  <dc:subject/>
  <dc:creator>Direktor</dc:creator>
  <cp:keywords/>
  <dc:description/>
  <cp:lastModifiedBy>M04</cp:lastModifiedBy>
  <cp:revision>2</cp:revision>
  <cp:lastPrinted>2026-01-22T11:38:00Z</cp:lastPrinted>
  <dcterms:created xsi:type="dcterms:W3CDTF">2026-01-22T11:39:00Z</dcterms:created>
  <dcterms:modified xsi:type="dcterms:W3CDTF">2026-01-22T11:39:00Z</dcterms:modified>
</cp:coreProperties>
</file>